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89" w:rsidRPr="00347F68" w:rsidRDefault="00DD4189" w:rsidP="004455EF">
      <w:pPr>
        <w:jc w:val="right"/>
      </w:pPr>
      <w:r>
        <w:rPr>
          <w:noProof/>
          <w:lang w:eastAsia="et-EE"/>
        </w:rPr>
        <w:drawing>
          <wp:anchor distT="0" distB="0" distL="114300" distR="114300" simplePos="0" relativeHeight="251659264" behindDoc="0" locked="0" layoutInCell="1" allowOverlap="1" wp14:anchorId="2FE44FF1" wp14:editId="64DB99D4">
            <wp:simplePos x="0" y="0"/>
            <wp:positionH relativeFrom="page">
              <wp:align>center</wp:align>
            </wp:positionH>
            <wp:positionV relativeFrom="paragraph">
              <wp:posOffset>0</wp:posOffset>
            </wp:positionV>
            <wp:extent cx="573405" cy="648335"/>
            <wp:effectExtent l="1905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t>EELNÕU</w:t>
      </w:r>
    </w:p>
    <w:p w:rsidR="00DD4189" w:rsidRPr="00347F68" w:rsidRDefault="00DD4189" w:rsidP="004455EF"/>
    <w:p w:rsidR="00DD4189" w:rsidRPr="00347F68" w:rsidRDefault="00DD4189" w:rsidP="004455EF"/>
    <w:p w:rsidR="00DD4189" w:rsidRPr="00347F68" w:rsidRDefault="00DD4189" w:rsidP="004455EF"/>
    <w:p w:rsidR="00DD4189" w:rsidRPr="007C38E0" w:rsidRDefault="00DD4189" w:rsidP="004455EF">
      <w:pPr>
        <w:pStyle w:val="Pealkiri1"/>
        <w:tabs>
          <w:tab w:val="left" w:pos="7230"/>
        </w:tabs>
        <w:spacing w:before="0" w:after="0"/>
        <w:ind w:left="720"/>
        <w:jc w:val="center"/>
        <w:rPr>
          <w:rFonts w:ascii="Algerian" w:hAnsi="Algerian"/>
          <w:b w:val="0"/>
          <w:bCs/>
          <w:sz w:val="36"/>
        </w:rPr>
      </w:pPr>
      <w:r w:rsidRPr="007C38E0">
        <w:rPr>
          <w:rFonts w:ascii="Algerian" w:hAnsi="Algerian"/>
          <w:b w:val="0"/>
          <w:bCs/>
          <w:sz w:val="36"/>
        </w:rPr>
        <w:t xml:space="preserve">JÕELÄHTME </w:t>
      </w:r>
      <w:r>
        <w:rPr>
          <w:rFonts w:ascii="Algerian" w:hAnsi="Algerian"/>
          <w:b w:val="0"/>
          <w:bCs/>
          <w:sz w:val="36"/>
        </w:rPr>
        <w:t xml:space="preserve"> </w:t>
      </w:r>
      <w:r w:rsidRPr="007C38E0">
        <w:rPr>
          <w:rFonts w:ascii="Algerian" w:hAnsi="Algerian"/>
          <w:b w:val="0"/>
          <w:bCs/>
          <w:sz w:val="36"/>
        </w:rPr>
        <w:t>VALLAVOLIKOGU</w:t>
      </w:r>
      <w:r>
        <w:rPr>
          <w:rFonts w:ascii="Algerian" w:hAnsi="Algerian"/>
          <w:b w:val="0"/>
          <w:bCs/>
          <w:sz w:val="36"/>
        </w:rPr>
        <w:tab/>
      </w:r>
    </w:p>
    <w:p w:rsidR="00DD4189" w:rsidRPr="00E42CE0" w:rsidRDefault="00DD4189" w:rsidP="004455EF">
      <w:pPr>
        <w:pStyle w:val="Pealkiri1"/>
        <w:tabs>
          <w:tab w:val="left" w:pos="2127"/>
        </w:tabs>
        <w:spacing w:before="0" w:after="0"/>
        <w:jc w:val="center"/>
        <w:rPr>
          <w:rFonts w:ascii="Algerian" w:hAnsi="Algerian" w:cs="Arial"/>
          <w:b w:val="0"/>
          <w:sz w:val="32"/>
        </w:rPr>
      </w:pPr>
      <w:r w:rsidRPr="00E42CE0">
        <w:rPr>
          <w:rFonts w:ascii="Algerian" w:hAnsi="Algerian" w:cs="Arial"/>
          <w:b w:val="0"/>
          <w:sz w:val="32"/>
        </w:rPr>
        <w:t>O T S U S</w:t>
      </w:r>
      <w:r w:rsidRPr="00E42CE0">
        <w:rPr>
          <w:rFonts w:ascii="Algerian" w:hAnsi="Algerian" w:cs="Arial"/>
          <w:b w:val="0"/>
          <w:sz w:val="32"/>
        </w:rPr>
        <w:tab/>
      </w:r>
    </w:p>
    <w:p w:rsidR="00DD4189" w:rsidRDefault="00DD4189" w:rsidP="004455EF"/>
    <w:p w:rsidR="00BD7DA6" w:rsidRDefault="00BD7DA6" w:rsidP="004455EF"/>
    <w:p w:rsidR="00DD4189" w:rsidRDefault="00DD4189" w:rsidP="004455EF"/>
    <w:p w:rsidR="00BD7DA6" w:rsidRDefault="00BD7DA6" w:rsidP="00BD7DA6">
      <w:pPr>
        <w:pStyle w:val="Loendilik"/>
        <w:ind w:left="360"/>
      </w:pPr>
      <w:r>
        <w:t xml:space="preserve">Jõelähtme </w:t>
      </w:r>
      <w:r>
        <w:tab/>
      </w:r>
      <w:r>
        <w:tab/>
      </w:r>
      <w:r>
        <w:tab/>
      </w:r>
      <w:r>
        <w:tab/>
      </w:r>
      <w:r>
        <w:tab/>
      </w:r>
      <w:r>
        <w:tab/>
      </w:r>
      <w:r>
        <w:tab/>
      </w:r>
      <w:r>
        <w:tab/>
        <w:t xml:space="preserve">16. juuni 2022 nr … </w:t>
      </w:r>
    </w:p>
    <w:p w:rsidR="00BD7DA6" w:rsidRDefault="00BD7DA6" w:rsidP="00BD7DA6">
      <w:pPr>
        <w:pStyle w:val="Loendilik"/>
        <w:ind w:left="360"/>
      </w:pPr>
    </w:p>
    <w:p w:rsidR="00BD7DA6" w:rsidRDefault="00BD7DA6" w:rsidP="00BD7DA6">
      <w:pPr>
        <w:pStyle w:val="Loendilik"/>
        <w:ind w:left="360"/>
      </w:pPr>
    </w:p>
    <w:p w:rsidR="00BD7DA6" w:rsidRDefault="00BD7DA6" w:rsidP="00BD7DA6">
      <w:pPr>
        <w:pStyle w:val="Loendilik"/>
        <w:ind w:left="360"/>
        <w:rPr>
          <w:b/>
        </w:rPr>
      </w:pPr>
      <w:r w:rsidRPr="00BD7DA6">
        <w:rPr>
          <w:b/>
        </w:rPr>
        <w:t>Jõelähtme valla arengukava koostamise algatamine</w:t>
      </w:r>
      <w:bookmarkStart w:id="0" w:name="_GoBack"/>
      <w:bookmarkEnd w:id="0"/>
    </w:p>
    <w:p w:rsidR="00BD7DA6" w:rsidRPr="00524FBF" w:rsidRDefault="00BD7DA6" w:rsidP="00524FBF">
      <w:pPr>
        <w:rPr>
          <w:b/>
        </w:rPr>
      </w:pPr>
    </w:p>
    <w:p w:rsidR="00BD7DA6" w:rsidRDefault="00BD7DA6" w:rsidP="00BD7DA6">
      <w:pPr>
        <w:pStyle w:val="Loendilik"/>
        <w:ind w:left="360"/>
      </w:pPr>
    </w:p>
    <w:p w:rsidR="00BD7DA6" w:rsidRPr="008A3597" w:rsidRDefault="00BD7DA6" w:rsidP="008A3597">
      <w:pPr>
        <w:pStyle w:val="Pealkiri3"/>
        <w:shd w:val="clear" w:color="auto" w:fill="FFFFFF"/>
        <w:spacing w:before="0"/>
        <w:rPr>
          <w:rFonts w:ascii="Times New Roman" w:eastAsia="Times New Roman" w:hAnsi="Times New Roman" w:cs="Times New Roman"/>
          <w:bCs/>
          <w:color w:val="auto"/>
          <w:lang w:eastAsia="et-EE"/>
        </w:rPr>
      </w:pPr>
      <w:r w:rsidRPr="008A3597">
        <w:rPr>
          <w:rFonts w:ascii="Times New Roman" w:hAnsi="Times New Roman" w:cs="Times New Roman"/>
          <w:color w:val="auto"/>
        </w:rPr>
        <w:t>Kohaliku omavalitsuse ko</w:t>
      </w:r>
      <w:r w:rsidR="00244414" w:rsidRPr="008A3597">
        <w:rPr>
          <w:rFonts w:ascii="Times New Roman" w:hAnsi="Times New Roman" w:cs="Times New Roman"/>
          <w:color w:val="auto"/>
        </w:rPr>
        <w:t xml:space="preserve">rralduse seaduse § 8 lg 1 p 5, </w:t>
      </w:r>
      <w:r w:rsidR="008A3597" w:rsidRPr="008A3597">
        <w:rPr>
          <w:rFonts w:ascii="Times New Roman" w:hAnsi="Times New Roman" w:cs="Times New Roman"/>
          <w:color w:val="auto"/>
        </w:rPr>
        <w:t>§ </w:t>
      </w:r>
      <w:r w:rsidR="008A3597" w:rsidRPr="008A3597">
        <w:rPr>
          <w:rFonts w:ascii="Times New Roman" w:eastAsia="Times New Roman" w:hAnsi="Times New Roman" w:cs="Times New Roman"/>
          <w:bCs/>
          <w:color w:val="auto"/>
          <w:bdr w:val="none" w:sz="0" w:space="0" w:color="auto" w:frame="1"/>
          <w:lang w:eastAsia="et-EE"/>
        </w:rPr>
        <w:t>37</w:t>
      </w:r>
      <w:r w:rsidR="008A3597" w:rsidRPr="008A3597">
        <w:rPr>
          <w:rFonts w:ascii="Times New Roman" w:eastAsia="Times New Roman" w:hAnsi="Times New Roman" w:cs="Times New Roman"/>
          <w:bCs/>
          <w:color w:val="auto"/>
          <w:bdr w:val="none" w:sz="0" w:space="0" w:color="auto" w:frame="1"/>
          <w:vertAlign w:val="superscript"/>
          <w:lang w:eastAsia="et-EE"/>
        </w:rPr>
        <w:t>2</w:t>
      </w:r>
      <w:r w:rsidR="008A3597" w:rsidRPr="008A3597">
        <w:rPr>
          <w:rFonts w:ascii="Times New Roman" w:eastAsia="Times New Roman" w:hAnsi="Times New Roman" w:cs="Times New Roman"/>
          <w:bCs/>
          <w:color w:val="auto"/>
          <w:bdr w:val="none" w:sz="0" w:space="0" w:color="auto" w:frame="1"/>
          <w:vertAlign w:val="superscript"/>
          <w:lang w:eastAsia="et-EE"/>
        </w:rPr>
        <w:t xml:space="preserve"> </w:t>
      </w:r>
      <w:r w:rsidR="00B841C3" w:rsidRPr="008A3597">
        <w:rPr>
          <w:rFonts w:ascii="Times New Roman" w:hAnsi="Times New Roman" w:cs="Times New Roman"/>
          <w:color w:val="auto"/>
        </w:rPr>
        <w:t>p 4, 5, 6, 7</w:t>
      </w:r>
      <w:r w:rsidRPr="008A3597">
        <w:rPr>
          <w:rFonts w:ascii="Times New Roman" w:hAnsi="Times New Roman" w:cs="Times New Roman"/>
          <w:color w:val="auto"/>
        </w:rPr>
        <w:t xml:space="preserve"> ja </w:t>
      </w:r>
      <w:r w:rsidR="006A5902" w:rsidRPr="008A3597">
        <w:rPr>
          <w:rFonts w:ascii="Times New Roman" w:hAnsi="Times New Roman" w:cs="Times New Roman"/>
          <w:color w:val="auto"/>
        </w:rPr>
        <w:t>Jõelähtme valla põhimääruse § 34</w:t>
      </w:r>
      <w:r w:rsidRPr="008A3597">
        <w:rPr>
          <w:rFonts w:ascii="Times New Roman" w:hAnsi="Times New Roman" w:cs="Times New Roman"/>
          <w:color w:val="auto"/>
        </w:rPr>
        <w:t xml:space="preserve"> alusel, Jõelähtme Vallavolikogu </w:t>
      </w:r>
    </w:p>
    <w:p w:rsidR="00BD7DA6" w:rsidRDefault="00BD7DA6" w:rsidP="00BD7DA6">
      <w:pPr>
        <w:pStyle w:val="Loendilik"/>
        <w:ind w:left="360"/>
        <w:jc w:val="both"/>
      </w:pPr>
    </w:p>
    <w:p w:rsidR="00BD7DA6" w:rsidRDefault="00BD7DA6" w:rsidP="00BD7DA6">
      <w:pPr>
        <w:pStyle w:val="Loendilik"/>
        <w:ind w:left="360"/>
        <w:rPr>
          <w:b/>
        </w:rPr>
      </w:pPr>
      <w:r w:rsidRPr="00BD7DA6">
        <w:rPr>
          <w:b/>
        </w:rPr>
        <w:t xml:space="preserve">o t s u s t a b: </w:t>
      </w:r>
    </w:p>
    <w:p w:rsidR="00BD7DA6" w:rsidRPr="00BD7DA6" w:rsidRDefault="00BD7DA6" w:rsidP="00BD7DA6">
      <w:pPr>
        <w:pStyle w:val="Loendilik"/>
        <w:ind w:left="360"/>
        <w:rPr>
          <w:b/>
        </w:rPr>
      </w:pPr>
    </w:p>
    <w:p w:rsidR="00524FBF" w:rsidRDefault="00BD7DA6" w:rsidP="00524FBF">
      <w:pPr>
        <w:pStyle w:val="Loendilik"/>
        <w:numPr>
          <w:ilvl w:val="0"/>
          <w:numId w:val="3"/>
        </w:numPr>
        <w:jc w:val="both"/>
      </w:pPr>
      <w:r>
        <w:t>Algatada Jõelähtme valla arengukava koostamine.</w:t>
      </w:r>
    </w:p>
    <w:p w:rsidR="00BD7DA6" w:rsidRDefault="00BD7DA6" w:rsidP="00524FBF">
      <w:pPr>
        <w:pStyle w:val="Loendilik"/>
        <w:numPr>
          <w:ilvl w:val="0"/>
          <w:numId w:val="3"/>
        </w:numPr>
        <w:jc w:val="both"/>
      </w:pPr>
      <w:r>
        <w:t>Lugeda kehtiv „Jõelähtme valla arengukava 2021-2027“ läbi vaadatuks.</w:t>
      </w:r>
    </w:p>
    <w:p w:rsidR="00524FBF" w:rsidRDefault="00BD7DA6" w:rsidP="00524FBF">
      <w:pPr>
        <w:pStyle w:val="Loendilik"/>
        <w:numPr>
          <w:ilvl w:val="0"/>
          <w:numId w:val="3"/>
        </w:numPr>
        <w:jc w:val="both"/>
      </w:pPr>
      <w:r>
        <w:t xml:space="preserve">Jõelähtme Vallavalitsusel: </w:t>
      </w:r>
    </w:p>
    <w:p w:rsidR="00524FBF" w:rsidRDefault="00524FBF" w:rsidP="00524FBF">
      <w:pPr>
        <w:pStyle w:val="Loendilik"/>
        <w:numPr>
          <w:ilvl w:val="1"/>
          <w:numId w:val="3"/>
        </w:numPr>
        <w:jc w:val="both"/>
      </w:pPr>
      <w:r>
        <w:t>k</w:t>
      </w:r>
      <w:r w:rsidR="00BD7DA6">
        <w:t>oostada arengukava lähteülesanne.</w:t>
      </w:r>
    </w:p>
    <w:p w:rsidR="00524FBF" w:rsidRDefault="00524FBF" w:rsidP="00524FBF">
      <w:pPr>
        <w:pStyle w:val="Loendilik"/>
        <w:numPr>
          <w:ilvl w:val="1"/>
          <w:numId w:val="3"/>
        </w:numPr>
        <w:jc w:val="both"/>
      </w:pPr>
      <w:r>
        <w:t>k</w:t>
      </w:r>
      <w:r w:rsidR="00BD7DA6">
        <w:t>orraldada arengukava koostamine. </w:t>
      </w:r>
    </w:p>
    <w:p w:rsidR="00BD7DA6" w:rsidRDefault="00524FBF" w:rsidP="00524FBF">
      <w:pPr>
        <w:pStyle w:val="Loendilik"/>
        <w:numPr>
          <w:ilvl w:val="1"/>
          <w:numId w:val="3"/>
        </w:numPr>
        <w:jc w:val="both"/>
      </w:pPr>
      <w:r>
        <w:t>k</w:t>
      </w:r>
      <w:r w:rsidR="00BD7DA6">
        <w:t>orraldada avalike arutelude kaudu kõigi huvitatud isikute kaasam</w:t>
      </w:r>
      <w:r>
        <w:t>ine arengukava koostamisse.</w:t>
      </w:r>
    </w:p>
    <w:p w:rsidR="00DD4189" w:rsidRDefault="00DD4189" w:rsidP="00BD7DA6">
      <w:pPr>
        <w:pStyle w:val="Loendilik"/>
        <w:numPr>
          <w:ilvl w:val="0"/>
          <w:numId w:val="3"/>
        </w:numPr>
        <w:jc w:val="both"/>
      </w:pPr>
      <w:r w:rsidRPr="00E608DF">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524FBF" w:rsidRDefault="00524FBF" w:rsidP="00524FBF">
      <w:pPr>
        <w:pStyle w:val="Loendilik"/>
        <w:numPr>
          <w:ilvl w:val="0"/>
          <w:numId w:val="3"/>
        </w:numPr>
        <w:jc w:val="both"/>
      </w:pPr>
      <w:r>
        <w:t xml:space="preserve">Otsus jõustub teatavakstegemisest. </w:t>
      </w:r>
    </w:p>
    <w:p w:rsidR="00524FBF" w:rsidRDefault="00524FBF" w:rsidP="00524FBF">
      <w:pPr>
        <w:pStyle w:val="Loendilik"/>
        <w:ind w:left="780"/>
        <w:jc w:val="both"/>
      </w:pPr>
    </w:p>
    <w:p w:rsidR="00DD4189" w:rsidRDefault="00DD4189" w:rsidP="004455EF">
      <w:pPr>
        <w:jc w:val="both"/>
      </w:pPr>
    </w:p>
    <w:p w:rsidR="00DD4189" w:rsidRDefault="00DD4189" w:rsidP="004455EF">
      <w:pPr>
        <w:jc w:val="both"/>
      </w:pPr>
    </w:p>
    <w:p w:rsidR="00DD4189" w:rsidRDefault="00DD4189" w:rsidP="004455EF">
      <w:pPr>
        <w:jc w:val="both"/>
      </w:pPr>
    </w:p>
    <w:p w:rsidR="00524FBF" w:rsidRDefault="00524FBF" w:rsidP="004455EF">
      <w:pPr>
        <w:jc w:val="both"/>
      </w:pPr>
    </w:p>
    <w:p w:rsidR="00DD4189" w:rsidRDefault="00DD4189" w:rsidP="004455EF">
      <w:pPr>
        <w:jc w:val="both"/>
      </w:pPr>
      <w:r>
        <w:t>Väino Haab</w:t>
      </w:r>
    </w:p>
    <w:p w:rsidR="00286C98" w:rsidRDefault="00DD4189" w:rsidP="004455EF">
      <w:r>
        <w:t>vallavolikogu esimees</w:t>
      </w:r>
    </w:p>
    <w:sectPr w:rsidR="00286C98" w:rsidSect="00524FBF">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FC" w:rsidRDefault="00F16AFC">
      <w:r>
        <w:separator/>
      </w:r>
    </w:p>
  </w:endnote>
  <w:endnote w:type="continuationSeparator" w:id="0">
    <w:p w:rsidR="00F16AFC" w:rsidRDefault="00F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54597"/>
      <w:docPartObj>
        <w:docPartGallery w:val="Page Numbers (Bottom of Page)"/>
        <w:docPartUnique/>
      </w:docPartObj>
    </w:sdtPr>
    <w:sdtEndPr/>
    <w:sdtContent>
      <w:p w:rsidR="00B6603A" w:rsidRDefault="00414AC7">
        <w:pPr>
          <w:pStyle w:val="Jalus"/>
          <w:jc w:val="right"/>
        </w:pPr>
        <w:r>
          <w:fldChar w:fldCharType="begin"/>
        </w:r>
        <w:r>
          <w:instrText>PAGE   \* MERGEFORMAT</w:instrText>
        </w:r>
        <w:r>
          <w:fldChar w:fldCharType="separate"/>
        </w:r>
        <w:r w:rsidR="00390437">
          <w:rPr>
            <w:noProof/>
          </w:rPr>
          <w:t>2</w:t>
        </w:r>
        <w:r>
          <w:fldChar w:fldCharType="end"/>
        </w:r>
      </w:p>
    </w:sdtContent>
  </w:sdt>
  <w:p w:rsidR="00B6603A" w:rsidRDefault="008A359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FC" w:rsidRDefault="00F16AFC">
      <w:r>
        <w:separator/>
      </w:r>
    </w:p>
  </w:footnote>
  <w:footnote w:type="continuationSeparator" w:id="0">
    <w:p w:rsidR="00F16AFC" w:rsidRDefault="00F1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833B2"/>
    <w:multiLevelType w:val="multilevel"/>
    <w:tmpl w:val="28D0095A"/>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15:restartNumberingAfterBreak="0">
    <w:nsid w:val="481B6DDE"/>
    <w:multiLevelType w:val="hybridMultilevel"/>
    <w:tmpl w:val="02CA5A12"/>
    <w:lvl w:ilvl="0" w:tplc="4C826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7D0405"/>
    <w:multiLevelType w:val="hybridMultilevel"/>
    <w:tmpl w:val="EB62BB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89"/>
    <w:rsid w:val="0002415D"/>
    <w:rsid w:val="00055825"/>
    <w:rsid w:val="001146E2"/>
    <w:rsid w:val="00122F5B"/>
    <w:rsid w:val="001243C8"/>
    <w:rsid w:val="0014140B"/>
    <w:rsid w:val="001A2890"/>
    <w:rsid w:val="001E5F2D"/>
    <w:rsid w:val="00235230"/>
    <w:rsid w:val="00244414"/>
    <w:rsid w:val="00250C63"/>
    <w:rsid w:val="00285C2E"/>
    <w:rsid w:val="00286C98"/>
    <w:rsid w:val="00310B49"/>
    <w:rsid w:val="00321DC6"/>
    <w:rsid w:val="00340455"/>
    <w:rsid w:val="00390437"/>
    <w:rsid w:val="00402A1A"/>
    <w:rsid w:val="004052D1"/>
    <w:rsid w:val="00414AC7"/>
    <w:rsid w:val="004455EF"/>
    <w:rsid w:val="00456C09"/>
    <w:rsid w:val="00474FF2"/>
    <w:rsid w:val="004B18E1"/>
    <w:rsid w:val="00524FBF"/>
    <w:rsid w:val="00527CA5"/>
    <w:rsid w:val="005D6ADC"/>
    <w:rsid w:val="00665B5E"/>
    <w:rsid w:val="00675ACC"/>
    <w:rsid w:val="006A5902"/>
    <w:rsid w:val="006B1450"/>
    <w:rsid w:val="006C1FF7"/>
    <w:rsid w:val="006D6A0E"/>
    <w:rsid w:val="00722D79"/>
    <w:rsid w:val="00741FA1"/>
    <w:rsid w:val="00752774"/>
    <w:rsid w:val="00765BF8"/>
    <w:rsid w:val="00770E20"/>
    <w:rsid w:val="00796AF5"/>
    <w:rsid w:val="007B6057"/>
    <w:rsid w:val="007B6A3C"/>
    <w:rsid w:val="0082426B"/>
    <w:rsid w:val="00834A51"/>
    <w:rsid w:val="00890FAC"/>
    <w:rsid w:val="008A3597"/>
    <w:rsid w:val="00902705"/>
    <w:rsid w:val="00926B7E"/>
    <w:rsid w:val="00952319"/>
    <w:rsid w:val="00972C90"/>
    <w:rsid w:val="00A03003"/>
    <w:rsid w:val="00A47B8D"/>
    <w:rsid w:val="00A5099E"/>
    <w:rsid w:val="00A55984"/>
    <w:rsid w:val="00A609CC"/>
    <w:rsid w:val="00B14C76"/>
    <w:rsid w:val="00B40614"/>
    <w:rsid w:val="00B841C3"/>
    <w:rsid w:val="00BB07B2"/>
    <w:rsid w:val="00BD73D2"/>
    <w:rsid w:val="00BD7DA6"/>
    <w:rsid w:val="00BE2340"/>
    <w:rsid w:val="00C86B77"/>
    <w:rsid w:val="00CC02B2"/>
    <w:rsid w:val="00D05BF4"/>
    <w:rsid w:val="00D70879"/>
    <w:rsid w:val="00D84278"/>
    <w:rsid w:val="00D856BA"/>
    <w:rsid w:val="00DA23D7"/>
    <w:rsid w:val="00DD4189"/>
    <w:rsid w:val="00E01665"/>
    <w:rsid w:val="00E35EA3"/>
    <w:rsid w:val="00E84211"/>
    <w:rsid w:val="00EB4369"/>
    <w:rsid w:val="00ED7D94"/>
    <w:rsid w:val="00EE46DA"/>
    <w:rsid w:val="00F16AFC"/>
    <w:rsid w:val="00FA3E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72D7-6F2B-4AC2-B2C3-D21406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D4189"/>
    <w:pPr>
      <w:spacing w:after="0" w:line="240" w:lineRule="auto"/>
    </w:pPr>
    <w:rPr>
      <w:rFonts w:eastAsia="Times New Roman"/>
      <w:szCs w:val="24"/>
    </w:rPr>
  </w:style>
  <w:style w:type="paragraph" w:styleId="Pealkiri1">
    <w:name w:val="heading 1"/>
    <w:basedOn w:val="Normaallaad"/>
    <w:next w:val="Normaallaad"/>
    <w:link w:val="Pealkiri1Mrk"/>
    <w:qFormat/>
    <w:rsid w:val="00DD4189"/>
    <w:pPr>
      <w:keepNext/>
      <w:spacing w:before="240" w:after="60"/>
      <w:outlineLvl w:val="0"/>
    </w:pPr>
    <w:rPr>
      <w:rFonts w:ascii="Arial" w:hAnsi="Arial"/>
      <w:b/>
      <w:kern w:val="28"/>
      <w:sz w:val="28"/>
      <w:szCs w:val="20"/>
    </w:rPr>
  </w:style>
  <w:style w:type="paragraph" w:styleId="Pealkiri2">
    <w:name w:val="heading 2"/>
    <w:basedOn w:val="Normaallaad"/>
    <w:next w:val="Normaallaad"/>
    <w:link w:val="Pealkiri2Mrk"/>
    <w:autoRedefine/>
    <w:qFormat/>
    <w:rsid w:val="00665B5E"/>
    <w:pPr>
      <w:keepNext/>
      <w:outlineLvl w:val="1"/>
    </w:pPr>
    <w:rPr>
      <w:rFonts w:asciiTheme="minorHAnsi" w:hAnsiTheme="minorHAnsi" w:cstheme="minorBidi"/>
      <w:b/>
    </w:rPr>
  </w:style>
  <w:style w:type="paragraph" w:styleId="Pealkiri3">
    <w:name w:val="heading 3"/>
    <w:basedOn w:val="Normaallaad"/>
    <w:next w:val="Normaallaad"/>
    <w:link w:val="Pealkiri3Mrk"/>
    <w:uiPriority w:val="9"/>
    <w:unhideWhenUsed/>
    <w:qFormat/>
    <w:rsid w:val="008A3597"/>
    <w:pPr>
      <w:keepNext/>
      <w:keepLines/>
      <w:spacing w:before="40"/>
      <w:outlineLvl w:val="2"/>
    </w:pPr>
    <w:rPr>
      <w:rFonts w:asciiTheme="majorHAnsi" w:eastAsiaTheme="majorEastAsia" w:hAnsiTheme="majorHAnsi" w:cstheme="majorBidi"/>
      <w:color w:val="1F4D78"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character" w:customStyle="1" w:styleId="Pealkiri1Mrk">
    <w:name w:val="Pealkiri 1 Märk"/>
    <w:basedOn w:val="Liguvaikefont"/>
    <w:link w:val="Pealkiri1"/>
    <w:rsid w:val="00DD4189"/>
    <w:rPr>
      <w:rFonts w:ascii="Arial" w:eastAsia="Times New Roman" w:hAnsi="Arial"/>
      <w:b/>
      <w:kern w:val="28"/>
      <w:sz w:val="28"/>
      <w:szCs w:val="20"/>
    </w:rPr>
  </w:style>
  <w:style w:type="paragraph" w:styleId="Loendilik">
    <w:name w:val="List Paragraph"/>
    <w:basedOn w:val="Normaallaad"/>
    <w:uiPriority w:val="34"/>
    <w:qFormat/>
    <w:rsid w:val="00DD4189"/>
    <w:pPr>
      <w:ind w:left="720"/>
      <w:contextualSpacing/>
    </w:pPr>
  </w:style>
  <w:style w:type="paragraph" w:styleId="Jalus">
    <w:name w:val="footer"/>
    <w:basedOn w:val="Normaallaad"/>
    <w:link w:val="JalusMrk"/>
    <w:uiPriority w:val="99"/>
    <w:unhideWhenUsed/>
    <w:rsid w:val="00DD4189"/>
    <w:pPr>
      <w:tabs>
        <w:tab w:val="center" w:pos="4536"/>
        <w:tab w:val="right" w:pos="9072"/>
      </w:tabs>
    </w:pPr>
  </w:style>
  <w:style w:type="character" w:customStyle="1" w:styleId="JalusMrk">
    <w:name w:val="Jalus Märk"/>
    <w:basedOn w:val="Liguvaikefont"/>
    <w:link w:val="Jalus"/>
    <w:uiPriority w:val="99"/>
    <w:rsid w:val="00DD4189"/>
    <w:rPr>
      <w:rFonts w:eastAsia="Times New Roman"/>
      <w:szCs w:val="24"/>
    </w:rPr>
  </w:style>
  <w:style w:type="paragraph" w:styleId="Jutumullitekst">
    <w:name w:val="Balloon Text"/>
    <w:basedOn w:val="Normaallaad"/>
    <w:link w:val="JutumullitekstMrk"/>
    <w:uiPriority w:val="99"/>
    <w:semiHidden/>
    <w:unhideWhenUsed/>
    <w:rsid w:val="00675AC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5ACC"/>
    <w:rPr>
      <w:rFonts w:ascii="Segoe UI" w:eastAsia="Times New Roman" w:hAnsi="Segoe UI" w:cs="Segoe UI"/>
      <w:sz w:val="18"/>
      <w:szCs w:val="18"/>
    </w:rPr>
  </w:style>
  <w:style w:type="character" w:customStyle="1" w:styleId="Pealkiri3Mrk">
    <w:name w:val="Pealkiri 3 Märk"/>
    <w:basedOn w:val="Liguvaikefont"/>
    <w:link w:val="Pealkiri3"/>
    <w:uiPriority w:val="9"/>
    <w:rsid w:val="008A3597"/>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574">
      <w:bodyDiv w:val="1"/>
      <w:marLeft w:val="0"/>
      <w:marRight w:val="0"/>
      <w:marTop w:val="0"/>
      <w:marBottom w:val="0"/>
      <w:divBdr>
        <w:top w:val="none" w:sz="0" w:space="0" w:color="auto"/>
        <w:left w:val="none" w:sz="0" w:space="0" w:color="auto"/>
        <w:bottom w:val="none" w:sz="0" w:space="0" w:color="auto"/>
        <w:right w:val="none" w:sz="0" w:space="0" w:color="auto"/>
      </w:divBdr>
    </w:div>
    <w:div w:id="1117019022">
      <w:bodyDiv w:val="1"/>
      <w:marLeft w:val="0"/>
      <w:marRight w:val="0"/>
      <w:marTop w:val="0"/>
      <w:marBottom w:val="0"/>
      <w:divBdr>
        <w:top w:val="none" w:sz="0" w:space="0" w:color="auto"/>
        <w:left w:val="none" w:sz="0" w:space="0" w:color="auto"/>
        <w:bottom w:val="none" w:sz="0" w:space="0" w:color="auto"/>
        <w:right w:val="none" w:sz="0" w:space="0" w:color="auto"/>
      </w:divBdr>
    </w:div>
    <w:div w:id="19063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170</Words>
  <Characters>987</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Priit Põldma</cp:lastModifiedBy>
  <cp:revision>5</cp:revision>
  <cp:lastPrinted>2022-03-08T04:46:00Z</cp:lastPrinted>
  <dcterms:created xsi:type="dcterms:W3CDTF">2022-06-02T06:13:00Z</dcterms:created>
  <dcterms:modified xsi:type="dcterms:W3CDTF">2022-06-09T06:27:00Z</dcterms:modified>
</cp:coreProperties>
</file>